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075" w:rsidRDefault="00A51075" w:rsidP="00A51075">
      <w:pPr>
        <w:pStyle w:val="NormalWeb"/>
      </w:pPr>
      <w:r>
        <w:t>Rowan University School of Osteopathic Medicine is currently seeking a talented Psychiatrist to join our growing Department of Psychiatry located in Southern New Jersey. </w:t>
      </w:r>
    </w:p>
    <w:p w:rsidR="00A51075" w:rsidRDefault="00A51075" w:rsidP="00A51075">
      <w:pPr>
        <w:pStyle w:val="NormalWeb"/>
      </w:pPr>
      <w:r>
        <w:t xml:space="preserve">This position is for a full-time adult psychiatrist with an academic faculty appointment. The successful candidate will have experience in adult inpatient and outpatient care. Responsibilities include teaching medical students and residents and leading an interdisciplinary team. Applicants must have an MD or DO degree, able to obtain or currently have a valid NJ Medical license, CDS and DEA and </w:t>
      </w:r>
      <w:proofErr w:type="gramStart"/>
      <w:r>
        <w:t>be  AOBNP</w:t>
      </w:r>
      <w:proofErr w:type="gramEnd"/>
      <w:r>
        <w:t>/ABPN Board Certified/Board Eligible.</w:t>
      </w:r>
    </w:p>
    <w:p w:rsidR="00A51075" w:rsidRDefault="00A51075" w:rsidP="00A51075">
      <w:pPr>
        <w:pStyle w:val="NormalWeb"/>
      </w:pPr>
      <w:r>
        <w:t xml:space="preserve">Salary is competitive and </w:t>
      </w:r>
      <w:proofErr w:type="gramStart"/>
      <w:r>
        <w:t>is accompanied</w:t>
      </w:r>
      <w:proofErr w:type="gramEnd"/>
      <w:r>
        <w:t xml:space="preserve"> by a comprehensive benefits package.</w:t>
      </w:r>
    </w:p>
    <w:p w:rsidR="00A51075" w:rsidRDefault="00A51075" w:rsidP="00A51075">
      <w:pPr>
        <w:pStyle w:val="NormalWeb"/>
      </w:pPr>
      <w:r>
        <w:t>Our clinical campus is located in Southern New Jersey, which is within the Philadelphia metropolitan area approximately eight miles from Center City Philadelphia, one hour from the Jersey Shore, and hour and a half from NYC and two hours from Washington, DC.</w:t>
      </w:r>
    </w:p>
    <w:p w:rsidR="00A51075" w:rsidRDefault="00A51075" w:rsidP="00A51075">
      <w:pPr>
        <w:pStyle w:val="NormalWeb"/>
      </w:pPr>
      <w:r>
        <w:t>Rowan University values diversity and is committed to equal opportunity in employment.</w:t>
      </w:r>
    </w:p>
    <w:p w:rsidR="00A51075" w:rsidRDefault="00A51075" w:rsidP="00A51075">
      <w:pPr>
        <w:pStyle w:val="NormalWeb"/>
      </w:pPr>
      <w:r>
        <w:t xml:space="preserve">All interested candidates must apply through our career site </w:t>
      </w:r>
      <w:hyperlink r:id="rId4" w:history="1">
        <w:r w:rsidRPr="00D23CA6">
          <w:rPr>
            <w:rStyle w:val="Hyperlink"/>
          </w:rPr>
          <w:t>https://jobs.rowan.edu/cw/en-us/job/494642/psychiatrist</w:t>
        </w:r>
      </w:hyperlink>
    </w:p>
    <w:p w:rsidR="00A51075" w:rsidRDefault="00A51075" w:rsidP="00A51075">
      <w:pPr>
        <w:pStyle w:val="NormalWeb"/>
      </w:pPr>
    </w:p>
    <w:p w:rsidR="00A51075" w:rsidRDefault="00A51075" w:rsidP="00A51075">
      <w:pPr>
        <w:pStyle w:val="NormalWeb"/>
      </w:pPr>
    </w:p>
    <w:p w:rsidR="00A51075" w:rsidRDefault="00A51075" w:rsidP="00A51075">
      <w:pPr>
        <w:pStyle w:val="NormalWeb"/>
      </w:pPr>
      <w:bookmarkStart w:id="0" w:name="_GoBack"/>
      <w:bookmarkEnd w:id="0"/>
    </w:p>
    <w:p w:rsidR="00B46BEA" w:rsidRDefault="00B46BEA"/>
    <w:sectPr w:rsidR="00B46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75"/>
    <w:rsid w:val="00A51075"/>
    <w:rsid w:val="00B4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FD24"/>
  <w15:chartTrackingRefBased/>
  <w15:docId w15:val="{5E948624-AC93-4B99-AE70-01CEE69F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075"/>
    <w:pPr>
      <w:spacing w:before="100" w:beforeAutospacing="1" w:after="100" w:afterAutospacing="1"/>
      <w:ind w:left="0" w:right="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10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bs.rowan.edu/cw/en-us/job/494642/psychiatr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Rosalyn M</dc:creator>
  <cp:keywords/>
  <dc:description/>
  <cp:lastModifiedBy>Vinson, Rosalyn M</cp:lastModifiedBy>
  <cp:revision>1</cp:revision>
  <dcterms:created xsi:type="dcterms:W3CDTF">2021-09-30T18:09:00Z</dcterms:created>
  <dcterms:modified xsi:type="dcterms:W3CDTF">2021-09-30T18:11:00Z</dcterms:modified>
</cp:coreProperties>
</file>